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4B3E" w14:textId="01779863" w:rsidR="00F07B8D" w:rsidRPr="00973FFF" w:rsidRDefault="00F07B8D" w:rsidP="00831913">
      <w:pPr>
        <w:pStyle w:val="Heading1"/>
      </w:pPr>
      <w:r w:rsidRPr="00973FFF">
        <w:t xml:space="preserve">Invitation Letter to School Officials and Policymakers </w:t>
      </w:r>
    </w:p>
    <w:p w14:paraId="069723AD" w14:textId="23DD040F" w:rsidR="00F07B8D" w:rsidRPr="00973FFF" w:rsidRDefault="00973FFF" w:rsidP="00F07B8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42C97" w:rsidRPr="00D12FD1">
        <w:rPr>
          <w:rFonts w:ascii="Arial" w:hAnsi="Arial" w:cs="Arial"/>
          <w:b/>
          <w:color w:val="FF0000"/>
        </w:rPr>
        <w:t>Remove th</w:t>
      </w:r>
      <w:r w:rsidR="00D12FD1">
        <w:rPr>
          <w:rFonts w:ascii="Arial" w:hAnsi="Arial" w:cs="Arial"/>
          <w:b/>
          <w:color w:val="FF0000"/>
        </w:rPr>
        <w:t xml:space="preserve">e </w:t>
      </w:r>
      <w:r w:rsidR="00B42C97" w:rsidRPr="00D12FD1">
        <w:rPr>
          <w:rFonts w:ascii="Arial" w:hAnsi="Arial" w:cs="Arial"/>
          <w:b/>
          <w:color w:val="FF0000"/>
        </w:rPr>
        <w:t xml:space="preserve">text </w:t>
      </w:r>
      <w:r w:rsidR="00D12FD1">
        <w:rPr>
          <w:rFonts w:ascii="Arial" w:hAnsi="Arial" w:cs="Arial"/>
          <w:b/>
          <w:color w:val="FF0000"/>
        </w:rPr>
        <w:t xml:space="preserve">above </w:t>
      </w:r>
      <w:r w:rsidR="00B42C97" w:rsidRPr="00D12FD1">
        <w:rPr>
          <w:rFonts w:ascii="Arial" w:hAnsi="Arial" w:cs="Arial"/>
          <w:b/>
          <w:color w:val="FF0000"/>
        </w:rPr>
        <w:t>and update the highlighted sections of th</w:t>
      </w:r>
      <w:r w:rsidR="00831913">
        <w:rPr>
          <w:rFonts w:ascii="Arial" w:hAnsi="Arial" w:cs="Arial"/>
          <w:b/>
          <w:color w:val="FF0000"/>
        </w:rPr>
        <w:t>is</w:t>
      </w:r>
      <w:r w:rsidR="00B42C97" w:rsidRPr="00D12FD1">
        <w:rPr>
          <w:rFonts w:ascii="Arial" w:hAnsi="Arial" w:cs="Arial"/>
          <w:b/>
          <w:color w:val="FF0000"/>
        </w:rPr>
        <w:t xml:space="preserve"> template </w:t>
      </w:r>
      <w:r w:rsidR="00B13382" w:rsidRPr="00D12FD1">
        <w:rPr>
          <w:rStyle w:val="BoldTextChar"/>
          <w:rFonts w:ascii="Arial" w:hAnsi="Arial" w:cs="Arial"/>
          <w:color w:val="FF0000"/>
        </w:rPr>
        <w:t xml:space="preserve">to invite community leaders to your event. </w:t>
      </w:r>
    </w:p>
    <w:p w14:paraId="12FE5435" w14:textId="77777777" w:rsidR="00F07B8D" w:rsidRPr="00973FFF" w:rsidRDefault="00F07B8D" w:rsidP="00F07B8D">
      <w:pPr>
        <w:pStyle w:val="NoSpacing"/>
        <w:rPr>
          <w:rFonts w:ascii="Arial" w:hAnsi="Arial" w:cs="Arial"/>
          <w:highlight w:val="yellow"/>
        </w:rPr>
      </w:pPr>
      <w:r w:rsidRPr="00973FFF">
        <w:rPr>
          <w:rFonts w:ascii="Arial" w:hAnsi="Arial" w:cs="Arial"/>
          <w:highlight w:val="yellow"/>
        </w:rPr>
        <w:t>{Insert local PTA logo}</w:t>
      </w:r>
    </w:p>
    <w:p w14:paraId="41F14042" w14:textId="77777777" w:rsidR="00F07B8D" w:rsidRPr="00973FFF" w:rsidRDefault="00F07B8D" w:rsidP="00F07B8D">
      <w:pPr>
        <w:pStyle w:val="NoSpacing"/>
        <w:rPr>
          <w:rFonts w:ascii="Arial" w:eastAsia="Arial" w:hAnsi="Arial" w:cs="Arial"/>
          <w:highlight w:val="yellow"/>
        </w:rPr>
      </w:pPr>
    </w:p>
    <w:p w14:paraId="5F3AF6FF" w14:textId="77777777" w:rsidR="00F07B8D" w:rsidRPr="00973FFF" w:rsidRDefault="00F07B8D" w:rsidP="00F07B8D">
      <w:pPr>
        <w:pStyle w:val="NoSpacing"/>
        <w:rPr>
          <w:rFonts w:ascii="Arial" w:eastAsia="Arial" w:hAnsi="Arial" w:cs="Arial"/>
          <w:highlight w:val="yellow"/>
        </w:rPr>
      </w:pPr>
      <w:r w:rsidRPr="00973FFF">
        <w:rPr>
          <w:rFonts w:ascii="Arial" w:eastAsia="Arial" w:hAnsi="Arial" w:cs="Arial"/>
          <w:highlight w:val="yellow"/>
        </w:rPr>
        <w:t>{Date}</w:t>
      </w:r>
    </w:p>
    <w:p w14:paraId="7422785D" w14:textId="77777777" w:rsidR="00F07B8D" w:rsidRPr="00973FFF" w:rsidRDefault="00F07B8D" w:rsidP="00F07B8D">
      <w:pPr>
        <w:pStyle w:val="NoSpacing"/>
        <w:rPr>
          <w:rFonts w:ascii="Arial" w:eastAsia="Arial" w:hAnsi="Arial" w:cs="Arial"/>
          <w:highlight w:val="yellow"/>
        </w:rPr>
      </w:pPr>
    </w:p>
    <w:p w14:paraId="69707EEB" w14:textId="77777777" w:rsidR="00F07B8D" w:rsidRPr="00973FFF" w:rsidRDefault="00F07B8D" w:rsidP="00F07B8D">
      <w:pPr>
        <w:pStyle w:val="NoSpacing"/>
        <w:rPr>
          <w:rFonts w:ascii="Arial" w:eastAsia="Arial" w:hAnsi="Arial" w:cs="Arial"/>
          <w:highlight w:val="yellow"/>
        </w:rPr>
      </w:pPr>
      <w:r w:rsidRPr="00973FFF">
        <w:rPr>
          <w:rFonts w:ascii="Arial" w:eastAsia="Arial" w:hAnsi="Arial" w:cs="Arial"/>
          <w:highlight w:val="yellow"/>
        </w:rPr>
        <w:t>{insert official’s name}</w:t>
      </w:r>
    </w:p>
    <w:p w14:paraId="1BC1F662" w14:textId="77777777" w:rsidR="00F07B8D" w:rsidRPr="00973FFF" w:rsidRDefault="00F07B8D" w:rsidP="00F07B8D">
      <w:pPr>
        <w:pStyle w:val="NoSpacing"/>
        <w:rPr>
          <w:rFonts w:ascii="Arial" w:eastAsia="Arial" w:hAnsi="Arial" w:cs="Arial"/>
        </w:rPr>
      </w:pPr>
      <w:r w:rsidRPr="00973FFF">
        <w:rPr>
          <w:rFonts w:ascii="Arial" w:eastAsia="Arial" w:hAnsi="Arial" w:cs="Arial"/>
          <w:highlight w:val="yellow"/>
        </w:rPr>
        <w:t>{insert official’s address}</w:t>
      </w:r>
    </w:p>
    <w:p w14:paraId="7B15CE7C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</w:p>
    <w:p w14:paraId="0E9F76CB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  <w:r w:rsidRPr="00973FFF">
        <w:rPr>
          <w:rFonts w:ascii="Arial" w:eastAsia="Arial" w:hAnsi="Arial" w:cs="Arial"/>
        </w:rPr>
        <w:t xml:space="preserve">Dear </w:t>
      </w:r>
      <w:r w:rsidRPr="00973FFF">
        <w:rPr>
          <w:rFonts w:ascii="Arial" w:eastAsia="Arial" w:hAnsi="Arial" w:cs="Arial"/>
          <w:highlight w:val="yellow"/>
        </w:rPr>
        <w:t>{insert official’s last name}</w:t>
      </w:r>
      <w:r w:rsidRPr="00973FFF">
        <w:rPr>
          <w:rFonts w:ascii="Arial" w:eastAsia="Arial" w:hAnsi="Arial" w:cs="Arial"/>
        </w:rPr>
        <w:t>:</w:t>
      </w:r>
    </w:p>
    <w:p w14:paraId="169CF415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</w:p>
    <w:p w14:paraId="1E4C9529" w14:textId="7D840487" w:rsidR="00F07B8D" w:rsidRPr="00973FFF" w:rsidRDefault="00F07B8D" w:rsidP="00F07B8D">
      <w:pPr>
        <w:pStyle w:val="NoSpacing"/>
        <w:rPr>
          <w:rStyle w:val="Strong"/>
          <w:rFonts w:ascii="Arial" w:hAnsi="Arial" w:cs="Arial"/>
          <w:b w:val="0"/>
          <w:color w:val="auto"/>
        </w:rPr>
      </w:pPr>
      <w:r w:rsidRPr="00973FFF">
        <w:rPr>
          <w:rFonts w:ascii="Arial" w:hAnsi="Arial" w:cs="Arial"/>
          <w:highlight w:val="yellow"/>
        </w:rPr>
        <w:t>{Insert your PTA name}</w:t>
      </w:r>
      <w:r w:rsidRPr="00973FFF">
        <w:rPr>
          <w:rFonts w:ascii="Arial" w:hAnsi="Arial" w:cs="Arial"/>
        </w:rPr>
        <w:t xml:space="preserve"> </w:t>
      </w:r>
      <w:r w:rsidRPr="00973FFF">
        <w:rPr>
          <w:rFonts w:ascii="Arial" w:eastAsia="Arial" w:hAnsi="Arial" w:cs="Arial"/>
        </w:rPr>
        <w:t xml:space="preserve">cordially invites you to attend our </w:t>
      </w:r>
      <w:r w:rsidR="00973FFF">
        <w:rPr>
          <w:rFonts w:ascii="Arial" w:eastAsia="Arial" w:hAnsi="Arial" w:cs="Arial"/>
        </w:rPr>
        <w:t>Healthy Lifestyles</w:t>
      </w:r>
      <w:r w:rsidRPr="00973FFF">
        <w:rPr>
          <w:rFonts w:ascii="Arial" w:eastAsia="Arial" w:hAnsi="Arial" w:cs="Arial"/>
        </w:rPr>
        <w:t xml:space="preserve"> </w:t>
      </w:r>
      <w:r w:rsidR="00B13382" w:rsidRPr="00973FFF">
        <w:rPr>
          <w:rFonts w:ascii="Arial" w:eastAsia="Arial" w:hAnsi="Arial" w:cs="Arial"/>
        </w:rPr>
        <w:t>E</w:t>
      </w:r>
      <w:r w:rsidRPr="00973FFF">
        <w:rPr>
          <w:rFonts w:ascii="Arial" w:eastAsia="Arial" w:hAnsi="Arial" w:cs="Arial"/>
        </w:rPr>
        <w:t xml:space="preserve">vent </w:t>
      </w:r>
      <w:r w:rsidRPr="00973FFF">
        <w:rPr>
          <w:rFonts w:ascii="Arial" w:hAnsi="Arial" w:cs="Arial"/>
        </w:rPr>
        <w:t xml:space="preserve">on </w:t>
      </w:r>
      <w:r w:rsidRPr="00973FFF">
        <w:rPr>
          <w:rFonts w:ascii="Arial" w:hAnsi="Arial" w:cs="Arial"/>
          <w:highlight w:val="yellow"/>
        </w:rPr>
        <w:t>{insert date}</w:t>
      </w:r>
      <w:r w:rsidRPr="00973FFF">
        <w:rPr>
          <w:rFonts w:ascii="Arial" w:hAnsi="Arial" w:cs="Arial"/>
        </w:rPr>
        <w:t xml:space="preserve"> at </w:t>
      </w:r>
      <w:r w:rsidRPr="00973FFF">
        <w:rPr>
          <w:rFonts w:ascii="Arial" w:hAnsi="Arial" w:cs="Arial"/>
          <w:highlight w:val="yellow"/>
        </w:rPr>
        <w:t>{insert time and location}</w:t>
      </w:r>
      <w:r w:rsidRPr="00973FFF">
        <w:rPr>
          <w:rFonts w:ascii="Arial" w:hAnsi="Arial" w:cs="Arial"/>
        </w:rPr>
        <w:t xml:space="preserve">, </w:t>
      </w:r>
      <w:r w:rsidR="00973FFF">
        <w:rPr>
          <w:rFonts w:ascii="Arial" w:hAnsi="Arial" w:cs="Arial"/>
        </w:rPr>
        <w:t xml:space="preserve">to encourage our children to </w:t>
      </w:r>
      <w:r w:rsidR="00973FFF" w:rsidRPr="00D12FD1">
        <w:rPr>
          <w:rFonts w:ascii="Arial" w:hAnsi="Arial" w:cs="Arial"/>
        </w:rPr>
        <w:t>be active, drink more water, and make healthy choices for their bodies and minds</w:t>
      </w:r>
      <w:r w:rsidR="00973FFF" w:rsidRPr="00831913">
        <w:rPr>
          <w:rFonts w:ascii="Arial" w:hAnsi="Arial" w:cs="Arial"/>
        </w:rPr>
        <w:t>.</w:t>
      </w:r>
    </w:p>
    <w:p w14:paraId="7B02FCF7" w14:textId="77777777" w:rsidR="00F07B8D" w:rsidRPr="00973FFF" w:rsidRDefault="00F07B8D" w:rsidP="00F07B8D">
      <w:pPr>
        <w:pStyle w:val="NoSpacing"/>
        <w:rPr>
          <w:rStyle w:val="Strong"/>
          <w:rFonts w:ascii="Arial" w:hAnsi="Arial" w:cs="Arial"/>
          <w:b w:val="0"/>
        </w:rPr>
      </w:pPr>
    </w:p>
    <w:p w14:paraId="3CAF7CFA" w14:textId="6B67DE4A" w:rsidR="00F07B8D" w:rsidRDefault="00FC4BCC" w:rsidP="00F07B8D">
      <w:pPr>
        <w:pStyle w:val="NoSpacing"/>
        <w:rPr>
          <w:rFonts w:ascii="Arial" w:hAnsi="Arial" w:cs="Arial"/>
        </w:rPr>
      </w:pPr>
      <w:r w:rsidRPr="00FC4BCC">
        <w:rPr>
          <w:rStyle w:val="Strong"/>
          <w:rFonts w:ascii="Arial" w:hAnsi="Arial" w:cs="Arial"/>
          <w:b w:val="0"/>
          <w:bCs w:val="0"/>
          <w:color w:val="auto"/>
        </w:rPr>
        <w:t>S</w:t>
      </w:r>
      <w:r w:rsidR="00DA63D4" w:rsidRPr="00DA63D4">
        <w:rPr>
          <w:rStyle w:val="Strong"/>
          <w:rFonts w:ascii="Arial" w:hAnsi="Arial" w:cs="Arial"/>
          <w:b w:val="0"/>
          <w:color w:val="auto"/>
        </w:rPr>
        <w:t>ponsored by</w:t>
      </w:r>
      <w:r w:rsidR="00DA63D4">
        <w:rPr>
          <w:rStyle w:val="Strong"/>
          <w:rFonts w:ascii="Arial" w:hAnsi="Arial" w:cs="Arial"/>
          <w:color w:val="auto"/>
        </w:rPr>
        <w:t xml:space="preserve"> </w:t>
      </w:r>
      <w:r w:rsidR="006C04DB">
        <w:rPr>
          <w:rFonts w:ascii="Arial" w:hAnsi="Arial" w:cs="Arial"/>
        </w:rPr>
        <w:t xml:space="preserve">National PTA, </w:t>
      </w:r>
      <w:r w:rsidR="00DA63D4" w:rsidRPr="00102650">
        <w:rPr>
          <w:rFonts w:ascii="Arial" w:hAnsi="Arial" w:cs="Arial"/>
        </w:rPr>
        <w:t>Nestl</w:t>
      </w:r>
      <w:r w:rsidR="00DA63D4" w:rsidRPr="00102650">
        <w:rPr>
          <w:rFonts w:ascii="Arial" w:hAnsi="Arial" w:cs="Arial"/>
          <w:shd w:val="clear" w:color="auto" w:fill="FFFFFF"/>
        </w:rPr>
        <w:t>é</w:t>
      </w:r>
      <w:r w:rsidR="00DA63D4" w:rsidRPr="00102650">
        <w:rPr>
          <w:rFonts w:ascii="Arial" w:hAnsi="Arial" w:cs="Arial"/>
        </w:rPr>
        <w:t xml:space="preserve"> Waters North America, </w:t>
      </w:r>
      <w:r w:rsidR="006C04DB">
        <w:rPr>
          <w:rFonts w:ascii="Arial" w:hAnsi="Arial" w:cs="Arial"/>
        </w:rPr>
        <w:t>and</w:t>
      </w:r>
      <w:r w:rsidR="00DA63D4" w:rsidRPr="00102650">
        <w:rPr>
          <w:rFonts w:ascii="Arial" w:hAnsi="Arial" w:cs="Arial"/>
        </w:rPr>
        <w:t xml:space="preserve"> its national </w:t>
      </w:r>
      <w:r w:rsidR="006C04DB">
        <w:rPr>
          <w:rFonts w:ascii="Arial" w:hAnsi="Arial" w:cs="Arial"/>
        </w:rPr>
        <w:t xml:space="preserve">Purified Water </w:t>
      </w:r>
      <w:r w:rsidR="00DA63D4" w:rsidRPr="00102650">
        <w:rPr>
          <w:rFonts w:ascii="Arial" w:hAnsi="Arial" w:cs="Arial"/>
        </w:rPr>
        <w:t xml:space="preserve">brand </w:t>
      </w:r>
      <w:r w:rsidR="00C73150" w:rsidRPr="00C73150">
        <w:rPr>
          <w:rFonts w:ascii="Arial" w:hAnsi="Arial" w:cs="Arial"/>
        </w:rPr>
        <w:t>Nestlé® Pure Life</w:t>
      </w:r>
      <w:r w:rsidR="00C73150" w:rsidRPr="00BC0E80">
        <w:t>®</w:t>
      </w:r>
      <w:r>
        <w:t xml:space="preserve">, </w:t>
      </w:r>
      <w:r w:rsidR="00F07B8D" w:rsidRPr="00973FFF">
        <w:rPr>
          <w:rFonts w:ascii="Arial" w:hAnsi="Arial" w:cs="Arial"/>
          <w:highlight w:val="yellow"/>
        </w:rPr>
        <w:t>{Insert your PTA name}</w:t>
      </w:r>
      <w:r w:rsidR="00F07B8D" w:rsidRPr="00973FFF">
        <w:rPr>
          <w:rFonts w:ascii="Arial" w:hAnsi="Arial" w:cs="Arial"/>
        </w:rPr>
        <w:t xml:space="preserve"> </w:t>
      </w:r>
      <w:r w:rsidR="00F07B8D" w:rsidRPr="00973FFF">
        <w:rPr>
          <w:rFonts w:ascii="Arial" w:eastAsia="Arial" w:hAnsi="Arial" w:cs="Arial"/>
        </w:rPr>
        <w:t xml:space="preserve">will teach families and students </w:t>
      </w:r>
      <w:r w:rsidR="00F07B8D" w:rsidRPr="00973FFF">
        <w:rPr>
          <w:rFonts w:ascii="Arial" w:hAnsi="Arial" w:cs="Arial"/>
        </w:rPr>
        <w:t xml:space="preserve">about the importance of </w:t>
      </w:r>
      <w:r w:rsidR="00973FFF">
        <w:rPr>
          <w:rFonts w:ascii="Arial" w:hAnsi="Arial" w:cs="Arial"/>
        </w:rPr>
        <w:t xml:space="preserve">healthy hydration, proper recycling, and </w:t>
      </w:r>
      <w:r w:rsidR="00973FFF" w:rsidRPr="00973FFF">
        <w:rPr>
          <w:rFonts w:ascii="Arial" w:hAnsi="Arial" w:cs="Arial"/>
          <w:highlight w:val="yellow"/>
        </w:rPr>
        <w:t>{insert activity based on what your healthy lifestyles event is.}</w:t>
      </w:r>
    </w:p>
    <w:p w14:paraId="335A565E" w14:textId="77777777" w:rsidR="00F07B8D" w:rsidRPr="00973FFF" w:rsidRDefault="00F07B8D" w:rsidP="00FC4BCC">
      <w:pPr>
        <w:pStyle w:val="NoSpacing"/>
        <w:rPr>
          <w:rStyle w:val="Strong"/>
          <w:rFonts w:ascii="Arial" w:hAnsi="Arial" w:cs="Arial"/>
        </w:rPr>
      </w:pPr>
    </w:p>
    <w:p w14:paraId="2BB01BEE" w14:textId="38D050B8" w:rsidR="00F07B8D" w:rsidRPr="00973FFF" w:rsidRDefault="00F07B8D" w:rsidP="00F07B8D">
      <w:pPr>
        <w:pStyle w:val="NoSpacing"/>
        <w:rPr>
          <w:rFonts w:ascii="Arial" w:hAnsi="Arial" w:cs="Arial"/>
        </w:rPr>
      </w:pPr>
      <w:r w:rsidRPr="00973FFF">
        <w:rPr>
          <w:rFonts w:ascii="Arial" w:eastAsia="Arial" w:hAnsi="Arial" w:cs="Arial"/>
        </w:rPr>
        <w:t xml:space="preserve">Family engagement and student </w:t>
      </w:r>
      <w:r w:rsidR="00831913">
        <w:rPr>
          <w:rFonts w:ascii="Arial" w:eastAsia="Arial" w:hAnsi="Arial" w:cs="Arial"/>
        </w:rPr>
        <w:t>well-being</w:t>
      </w:r>
      <w:r w:rsidR="00831913" w:rsidRPr="00973FFF">
        <w:rPr>
          <w:rFonts w:ascii="Arial" w:eastAsia="Arial" w:hAnsi="Arial" w:cs="Arial"/>
        </w:rPr>
        <w:t xml:space="preserve"> </w:t>
      </w:r>
      <w:r w:rsidR="00831913">
        <w:rPr>
          <w:rFonts w:ascii="Arial" w:eastAsia="Arial" w:hAnsi="Arial" w:cs="Arial"/>
        </w:rPr>
        <w:t>are key elements of</w:t>
      </w:r>
      <w:r w:rsidRPr="00973FFF">
        <w:rPr>
          <w:rFonts w:ascii="Arial" w:eastAsia="Arial" w:hAnsi="Arial" w:cs="Arial"/>
        </w:rPr>
        <w:t xml:space="preserve"> PTA’s mission</w:t>
      </w:r>
      <w:r w:rsidR="00C73150">
        <w:rPr>
          <w:rFonts w:ascii="Arial" w:eastAsia="Arial" w:hAnsi="Arial" w:cs="Arial"/>
        </w:rPr>
        <w:t xml:space="preserve"> </w:t>
      </w:r>
      <w:r w:rsidR="00831913">
        <w:rPr>
          <w:rFonts w:ascii="Arial" w:eastAsia="Arial" w:hAnsi="Arial" w:cs="Arial"/>
        </w:rPr>
        <w:t>—</w:t>
      </w:r>
      <w:r w:rsidR="00C73150">
        <w:rPr>
          <w:rFonts w:ascii="Arial" w:eastAsia="Arial" w:hAnsi="Arial" w:cs="Arial"/>
        </w:rPr>
        <w:t xml:space="preserve"> </w:t>
      </w:r>
      <w:r w:rsidR="00831913">
        <w:rPr>
          <w:rFonts w:ascii="Arial" w:eastAsia="Arial" w:hAnsi="Arial" w:cs="Arial"/>
        </w:rPr>
        <w:t>to make every child’s potential a reality</w:t>
      </w:r>
      <w:r w:rsidRPr="00973FFF">
        <w:rPr>
          <w:rFonts w:ascii="Arial" w:eastAsia="Arial" w:hAnsi="Arial" w:cs="Arial"/>
        </w:rPr>
        <w:t>. Students with involved parents are more likely to earn higher grades and pass their classes, attend school regularly, have better social skills and go on to postsecondary education.</w:t>
      </w:r>
      <w:r w:rsidR="00831913">
        <w:rPr>
          <w:rFonts w:ascii="Arial" w:eastAsia="Arial" w:hAnsi="Arial" w:cs="Arial"/>
        </w:rPr>
        <w:t xml:space="preserve"> Our Healthy Lifestyles Event is all about g</w:t>
      </w:r>
      <w:r w:rsidRPr="00973FFF">
        <w:rPr>
          <w:rFonts w:ascii="Arial" w:eastAsia="Arial" w:hAnsi="Arial" w:cs="Arial"/>
        </w:rPr>
        <w:t xml:space="preserve">etting families </w:t>
      </w:r>
      <w:r w:rsidR="00831913">
        <w:rPr>
          <w:rFonts w:ascii="Arial" w:eastAsia="Arial" w:hAnsi="Arial" w:cs="Arial"/>
        </w:rPr>
        <w:t xml:space="preserve">to establish healthy habits, so their children can succeed in school and in life! </w:t>
      </w:r>
    </w:p>
    <w:p w14:paraId="1E2C53C0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</w:p>
    <w:p w14:paraId="2595C1DF" w14:textId="6C77EC42" w:rsidR="00F07B8D" w:rsidRPr="00973FFF" w:rsidRDefault="00F07B8D" w:rsidP="00F07B8D">
      <w:pPr>
        <w:pStyle w:val="NoSpacing"/>
        <w:rPr>
          <w:rFonts w:ascii="Arial" w:eastAsia="Arial" w:hAnsi="Arial" w:cs="Arial"/>
        </w:rPr>
      </w:pPr>
      <w:r w:rsidRPr="00973FFF">
        <w:rPr>
          <w:rFonts w:ascii="Arial" w:eastAsia="Arial" w:hAnsi="Arial" w:cs="Arial"/>
        </w:rPr>
        <w:t xml:space="preserve">Please let us know if you will be able to </w:t>
      </w:r>
      <w:r w:rsidR="00831913">
        <w:rPr>
          <w:rFonts w:ascii="Arial" w:eastAsia="Arial" w:hAnsi="Arial" w:cs="Arial"/>
        </w:rPr>
        <w:t>spare</w:t>
      </w:r>
      <w:r w:rsidR="00831913" w:rsidRPr="00973FFF">
        <w:rPr>
          <w:rFonts w:ascii="Arial" w:eastAsia="Arial" w:hAnsi="Arial" w:cs="Arial"/>
        </w:rPr>
        <w:t xml:space="preserve"> </w:t>
      </w:r>
      <w:r w:rsidRPr="00973FFF">
        <w:rPr>
          <w:rFonts w:ascii="Arial" w:eastAsia="Arial" w:hAnsi="Arial" w:cs="Arial"/>
        </w:rPr>
        <w:t>20 minutes of your time to join us.</w:t>
      </w:r>
      <w:r w:rsidR="00831913">
        <w:rPr>
          <w:rFonts w:ascii="Arial" w:eastAsia="Arial" w:hAnsi="Arial" w:cs="Arial"/>
        </w:rPr>
        <w:t xml:space="preserve"> </w:t>
      </w:r>
      <w:r w:rsidRPr="00973FFF">
        <w:rPr>
          <w:rFonts w:ascii="Arial" w:eastAsia="Arial" w:hAnsi="Arial" w:cs="Arial"/>
        </w:rPr>
        <w:t>We woul</w:t>
      </w:r>
      <w:r w:rsidR="00C73150">
        <w:rPr>
          <w:rFonts w:ascii="Arial" w:eastAsia="Arial" w:hAnsi="Arial" w:cs="Arial"/>
        </w:rPr>
        <w:t>d include your presence in our event</w:t>
      </w:r>
      <w:r w:rsidRPr="00973FFF">
        <w:rPr>
          <w:rFonts w:ascii="Arial" w:eastAsia="Arial" w:hAnsi="Arial" w:cs="Arial"/>
        </w:rPr>
        <w:t xml:space="preserve"> promotion to families and others in the community and provide time on the agenda for a brief welcome.</w:t>
      </w:r>
    </w:p>
    <w:p w14:paraId="7D3B48AC" w14:textId="77777777" w:rsidR="00F07B8D" w:rsidRPr="00973FFF" w:rsidRDefault="00F07B8D" w:rsidP="00F07B8D">
      <w:pPr>
        <w:pStyle w:val="NoSpacing"/>
        <w:rPr>
          <w:rFonts w:ascii="Arial" w:eastAsia="Arial" w:hAnsi="Arial" w:cs="Arial"/>
        </w:rPr>
      </w:pPr>
    </w:p>
    <w:p w14:paraId="665FE552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  <w:r w:rsidRPr="00973FFF">
        <w:rPr>
          <w:rFonts w:ascii="Arial" w:hAnsi="Arial" w:cs="Arial"/>
          <w:spacing w:val="-2"/>
        </w:rPr>
        <w:t>T</w:t>
      </w:r>
      <w:r w:rsidRPr="00973FFF">
        <w:rPr>
          <w:rFonts w:ascii="Arial" w:hAnsi="Arial" w:cs="Arial"/>
          <w:spacing w:val="-1"/>
        </w:rPr>
        <w:t>han</w:t>
      </w:r>
      <w:r w:rsidRPr="00973FFF">
        <w:rPr>
          <w:rFonts w:ascii="Arial" w:hAnsi="Arial" w:cs="Arial"/>
        </w:rPr>
        <w:t>k</w:t>
      </w:r>
      <w:r w:rsidRPr="00973FFF">
        <w:rPr>
          <w:rFonts w:ascii="Arial" w:hAnsi="Arial" w:cs="Arial"/>
          <w:spacing w:val="-2"/>
        </w:rPr>
        <w:t xml:space="preserve"> </w:t>
      </w:r>
      <w:r w:rsidRPr="00973FFF">
        <w:rPr>
          <w:rFonts w:ascii="Arial" w:hAnsi="Arial" w:cs="Arial"/>
        </w:rPr>
        <w:t>y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</w:rPr>
        <w:t>u</w:t>
      </w:r>
      <w:r w:rsidRPr="00973FFF">
        <w:rPr>
          <w:rFonts w:ascii="Arial" w:hAnsi="Arial" w:cs="Arial"/>
          <w:spacing w:val="-3"/>
        </w:rPr>
        <w:t xml:space="preserve"> </w:t>
      </w:r>
      <w:r w:rsidRPr="00973FFF">
        <w:rPr>
          <w:rFonts w:ascii="Arial" w:hAnsi="Arial" w:cs="Arial"/>
          <w:spacing w:val="-1"/>
        </w:rPr>
        <w:t>f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</w:rPr>
        <w:t>r</w:t>
      </w:r>
      <w:r w:rsidRPr="00973FFF">
        <w:rPr>
          <w:rFonts w:ascii="Arial" w:hAnsi="Arial" w:cs="Arial"/>
          <w:spacing w:val="2"/>
        </w:rPr>
        <w:t xml:space="preserve"> </w:t>
      </w:r>
      <w:r w:rsidRPr="00973FFF">
        <w:rPr>
          <w:rFonts w:ascii="Arial" w:hAnsi="Arial" w:cs="Arial"/>
          <w:spacing w:val="-3"/>
        </w:rPr>
        <w:t>c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  <w:spacing w:val="-1"/>
        </w:rPr>
        <w:t>n</w:t>
      </w:r>
      <w:r w:rsidRPr="00973FFF">
        <w:rPr>
          <w:rFonts w:ascii="Arial" w:hAnsi="Arial" w:cs="Arial"/>
        </w:rPr>
        <w:t>s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1"/>
        </w:rPr>
        <w:t>d</w:t>
      </w:r>
      <w:r w:rsidRPr="00973FFF">
        <w:rPr>
          <w:rFonts w:ascii="Arial" w:hAnsi="Arial" w:cs="Arial"/>
        </w:rPr>
        <w:t>e</w:t>
      </w:r>
      <w:r w:rsidRPr="00973FFF">
        <w:rPr>
          <w:rFonts w:ascii="Arial" w:hAnsi="Arial" w:cs="Arial"/>
          <w:spacing w:val="-1"/>
        </w:rPr>
        <w:t>r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1"/>
        </w:rPr>
        <w:t>n</w:t>
      </w:r>
      <w:r w:rsidRPr="00973FFF">
        <w:rPr>
          <w:rFonts w:ascii="Arial" w:hAnsi="Arial" w:cs="Arial"/>
        </w:rPr>
        <w:t>g</w:t>
      </w:r>
      <w:r w:rsidRPr="00973FFF">
        <w:rPr>
          <w:rFonts w:ascii="Arial" w:hAnsi="Arial" w:cs="Arial"/>
          <w:spacing w:val="-1"/>
        </w:rPr>
        <w:t xml:space="preserve"> </w:t>
      </w:r>
      <w:r w:rsidRPr="00973FFF">
        <w:rPr>
          <w:rFonts w:ascii="Arial" w:hAnsi="Arial" w:cs="Arial"/>
          <w:spacing w:val="-2"/>
        </w:rPr>
        <w:t>t</w:t>
      </w:r>
      <w:r w:rsidRPr="00973FFF">
        <w:rPr>
          <w:rFonts w:ascii="Arial" w:hAnsi="Arial" w:cs="Arial"/>
          <w:spacing w:val="-1"/>
        </w:rPr>
        <w:t>h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</w:rPr>
        <w:t>s</w:t>
      </w:r>
      <w:r w:rsidRPr="00973FFF">
        <w:rPr>
          <w:rFonts w:ascii="Arial" w:hAnsi="Arial" w:cs="Arial"/>
          <w:spacing w:val="-2"/>
        </w:rPr>
        <w:t xml:space="preserve"> 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1"/>
        </w:rPr>
        <w:t>n</w:t>
      </w:r>
      <w:r w:rsidRPr="00973FFF">
        <w:rPr>
          <w:rFonts w:ascii="Arial" w:hAnsi="Arial" w:cs="Arial"/>
          <w:spacing w:val="1"/>
        </w:rPr>
        <w:t>v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2"/>
        </w:rPr>
        <w:t>t</w:t>
      </w:r>
      <w:r w:rsidRPr="00973FFF">
        <w:rPr>
          <w:rFonts w:ascii="Arial" w:hAnsi="Arial" w:cs="Arial"/>
          <w:spacing w:val="-1"/>
        </w:rPr>
        <w:t>a</w:t>
      </w:r>
      <w:r w:rsidRPr="00973FFF">
        <w:rPr>
          <w:rFonts w:ascii="Arial" w:hAnsi="Arial" w:cs="Arial"/>
          <w:spacing w:val="-2"/>
        </w:rPr>
        <w:t>t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</w:rPr>
        <w:t>n</w:t>
      </w:r>
      <w:r w:rsidRPr="00973FFF">
        <w:rPr>
          <w:rFonts w:ascii="Arial" w:hAnsi="Arial" w:cs="Arial"/>
          <w:spacing w:val="-3"/>
        </w:rPr>
        <w:t xml:space="preserve"> </w:t>
      </w:r>
      <w:r w:rsidRPr="00973FFF">
        <w:rPr>
          <w:rFonts w:ascii="Arial" w:hAnsi="Arial" w:cs="Arial"/>
          <w:spacing w:val="-1"/>
        </w:rPr>
        <w:t>an</w:t>
      </w:r>
      <w:r w:rsidRPr="00973FFF">
        <w:rPr>
          <w:rFonts w:ascii="Arial" w:hAnsi="Arial" w:cs="Arial"/>
        </w:rPr>
        <w:t>d</w:t>
      </w:r>
      <w:r w:rsidRPr="00973FFF">
        <w:rPr>
          <w:rFonts w:ascii="Arial" w:hAnsi="Arial" w:cs="Arial"/>
          <w:spacing w:val="-3"/>
        </w:rPr>
        <w:t xml:space="preserve"> </w:t>
      </w:r>
      <w:r w:rsidRPr="00973FFF">
        <w:rPr>
          <w:rFonts w:ascii="Arial" w:hAnsi="Arial" w:cs="Arial"/>
        </w:rPr>
        <w:t>we</w:t>
      </w:r>
      <w:r w:rsidRPr="00973FFF">
        <w:rPr>
          <w:rFonts w:ascii="Arial" w:hAnsi="Arial" w:cs="Arial"/>
          <w:spacing w:val="-2"/>
        </w:rPr>
        <w:t xml:space="preserve"> </w:t>
      </w:r>
      <w:r w:rsidRPr="00973FFF">
        <w:rPr>
          <w:rFonts w:ascii="Arial" w:hAnsi="Arial" w:cs="Arial"/>
          <w:spacing w:val="2"/>
        </w:rPr>
        <w:t>l</w:t>
      </w:r>
      <w:r w:rsidRPr="00973FFF">
        <w:rPr>
          <w:rFonts w:ascii="Arial" w:hAnsi="Arial" w:cs="Arial"/>
          <w:spacing w:val="-2"/>
        </w:rPr>
        <w:t>oo</w:t>
      </w:r>
      <w:r w:rsidRPr="00973FFF">
        <w:rPr>
          <w:rFonts w:ascii="Arial" w:hAnsi="Arial" w:cs="Arial"/>
        </w:rPr>
        <w:t>k</w:t>
      </w:r>
      <w:r w:rsidRPr="00973FFF">
        <w:rPr>
          <w:rFonts w:ascii="Arial" w:hAnsi="Arial" w:cs="Arial"/>
          <w:spacing w:val="-2"/>
        </w:rPr>
        <w:t xml:space="preserve"> </w:t>
      </w:r>
      <w:r w:rsidRPr="00973FFF">
        <w:rPr>
          <w:rFonts w:ascii="Arial" w:hAnsi="Arial" w:cs="Arial"/>
          <w:spacing w:val="-1"/>
        </w:rPr>
        <w:t>f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  <w:spacing w:val="-1"/>
        </w:rPr>
        <w:t>r</w:t>
      </w:r>
      <w:r w:rsidRPr="00973FFF">
        <w:rPr>
          <w:rFonts w:ascii="Arial" w:hAnsi="Arial" w:cs="Arial"/>
        </w:rPr>
        <w:t>w</w:t>
      </w:r>
      <w:r w:rsidRPr="00973FFF">
        <w:rPr>
          <w:rFonts w:ascii="Arial" w:hAnsi="Arial" w:cs="Arial"/>
          <w:spacing w:val="-1"/>
        </w:rPr>
        <w:t>ar</w:t>
      </w:r>
      <w:r w:rsidRPr="00973FFF">
        <w:rPr>
          <w:rFonts w:ascii="Arial" w:hAnsi="Arial" w:cs="Arial"/>
        </w:rPr>
        <w:t>d</w:t>
      </w:r>
      <w:r w:rsidRPr="00973FFF">
        <w:rPr>
          <w:rFonts w:ascii="Arial" w:hAnsi="Arial" w:cs="Arial"/>
          <w:spacing w:val="-3"/>
        </w:rPr>
        <w:t xml:space="preserve"> </w:t>
      </w:r>
      <w:r w:rsidRPr="00973FFF">
        <w:rPr>
          <w:rFonts w:ascii="Arial" w:hAnsi="Arial" w:cs="Arial"/>
          <w:spacing w:val="-2"/>
        </w:rPr>
        <w:t>t</w:t>
      </w:r>
      <w:r w:rsidRPr="00973FFF">
        <w:rPr>
          <w:rFonts w:ascii="Arial" w:hAnsi="Arial" w:cs="Arial"/>
        </w:rPr>
        <w:t>o</w:t>
      </w:r>
      <w:r w:rsidRPr="00973FFF">
        <w:rPr>
          <w:rFonts w:ascii="Arial" w:hAnsi="Arial" w:cs="Arial"/>
          <w:spacing w:val="-4"/>
        </w:rPr>
        <w:t xml:space="preserve"> </w:t>
      </w:r>
      <w:r w:rsidRPr="00973FFF">
        <w:rPr>
          <w:rFonts w:ascii="Arial" w:hAnsi="Arial" w:cs="Arial"/>
          <w:spacing w:val="-1"/>
        </w:rPr>
        <w:t>h</w:t>
      </w:r>
      <w:r w:rsidRPr="00973FFF">
        <w:rPr>
          <w:rFonts w:ascii="Arial" w:hAnsi="Arial" w:cs="Arial"/>
        </w:rPr>
        <w:t>e</w:t>
      </w:r>
      <w:r w:rsidRPr="00973FFF">
        <w:rPr>
          <w:rFonts w:ascii="Arial" w:hAnsi="Arial" w:cs="Arial"/>
          <w:spacing w:val="-1"/>
        </w:rPr>
        <w:t>ar</w:t>
      </w:r>
      <w:r w:rsidRPr="00973FFF">
        <w:rPr>
          <w:rFonts w:ascii="Arial" w:hAnsi="Arial" w:cs="Arial"/>
          <w:spacing w:val="2"/>
        </w:rPr>
        <w:t>i</w:t>
      </w:r>
      <w:r w:rsidRPr="00973FFF">
        <w:rPr>
          <w:rFonts w:ascii="Arial" w:hAnsi="Arial" w:cs="Arial"/>
          <w:spacing w:val="-1"/>
        </w:rPr>
        <w:t>n</w:t>
      </w:r>
      <w:r w:rsidRPr="00973FFF">
        <w:rPr>
          <w:rFonts w:ascii="Arial" w:hAnsi="Arial" w:cs="Arial"/>
        </w:rPr>
        <w:t>g</w:t>
      </w:r>
      <w:r w:rsidRPr="00973FFF">
        <w:rPr>
          <w:rFonts w:ascii="Arial" w:hAnsi="Arial" w:cs="Arial"/>
          <w:spacing w:val="-1"/>
        </w:rPr>
        <w:t xml:space="preserve"> fr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</w:rPr>
        <w:t>m</w:t>
      </w:r>
      <w:r w:rsidRPr="00973FFF">
        <w:rPr>
          <w:rFonts w:ascii="Arial" w:hAnsi="Arial" w:cs="Arial"/>
          <w:spacing w:val="-1"/>
        </w:rPr>
        <w:t xml:space="preserve"> </w:t>
      </w:r>
      <w:r w:rsidRPr="00973FFF">
        <w:rPr>
          <w:rFonts w:ascii="Arial" w:hAnsi="Arial" w:cs="Arial"/>
        </w:rPr>
        <w:t>y</w:t>
      </w:r>
      <w:r w:rsidRPr="00973FFF">
        <w:rPr>
          <w:rFonts w:ascii="Arial" w:hAnsi="Arial" w:cs="Arial"/>
          <w:spacing w:val="-2"/>
        </w:rPr>
        <w:t>o</w:t>
      </w:r>
      <w:r w:rsidRPr="00973FFF">
        <w:rPr>
          <w:rFonts w:ascii="Arial" w:hAnsi="Arial" w:cs="Arial"/>
          <w:spacing w:val="-1"/>
        </w:rPr>
        <w:t>u</w:t>
      </w:r>
      <w:r w:rsidRPr="00973FFF">
        <w:rPr>
          <w:rFonts w:ascii="Arial" w:hAnsi="Arial" w:cs="Arial"/>
        </w:rPr>
        <w:t xml:space="preserve">. </w:t>
      </w:r>
    </w:p>
    <w:p w14:paraId="07ED57EE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</w:p>
    <w:p w14:paraId="3752F078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  <w:r w:rsidRPr="00973FFF">
        <w:rPr>
          <w:rFonts w:ascii="Arial" w:eastAsia="Arial" w:hAnsi="Arial" w:cs="Arial"/>
        </w:rPr>
        <w:t xml:space="preserve">Sincerely, </w:t>
      </w:r>
    </w:p>
    <w:p w14:paraId="03E00F7A" w14:textId="77777777" w:rsidR="00F07B8D" w:rsidRPr="00973FFF" w:rsidRDefault="00F07B8D" w:rsidP="00F07B8D">
      <w:pPr>
        <w:pStyle w:val="NoSpacing"/>
        <w:rPr>
          <w:rFonts w:ascii="Arial" w:eastAsia="Arial" w:hAnsi="Arial" w:cs="Arial"/>
          <w:highlight w:val="yellow"/>
        </w:rPr>
      </w:pPr>
      <w:r w:rsidRPr="00973FFF">
        <w:rPr>
          <w:rFonts w:ascii="Arial" w:eastAsia="Arial" w:hAnsi="Arial" w:cs="Arial"/>
          <w:highlight w:val="yellow"/>
        </w:rPr>
        <w:t>{PTA President}</w:t>
      </w:r>
    </w:p>
    <w:p w14:paraId="45BE73AB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  <w:r w:rsidRPr="00973FFF">
        <w:rPr>
          <w:rFonts w:ascii="Arial" w:eastAsia="Arial" w:hAnsi="Arial" w:cs="Arial"/>
          <w:highlight w:val="yellow"/>
        </w:rPr>
        <w:t>{Insert contact information for RSVP}</w:t>
      </w:r>
    </w:p>
    <w:p w14:paraId="36683160" w14:textId="77777777" w:rsidR="00F07B8D" w:rsidRPr="00973FFF" w:rsidRDefault="00F07B8D" w:rsidP="00F07B8D">
      <w:pPr>
        <w:pStyle w:val="NoSpacing"/>
        <w:rPr>
          <w:rFonts w:ascii="Arial" w:hAnsi="Arial" w:cs="Arial"/>
        </w:rPr>
      </w:pPr>
    </w:p>
    <w:p w14:paraId="563B09F0" w14:textId="77777777" w:rsidR="00F07B8D" w:rsidRPr="00973FFF" w:rsidRDefault="00F07B8D" w:rsidP="00F07B8D">
      <w:pPr>
        <w:rPr>
          <w:rFonts w:ascii="Arial" w:hAnsi="Arial" w:cs="Arial"/>
        </w:rPr>
      </w:pPr>
    </w:p>
    <w:p w14:paraId="31F922C4" w14:textId="77777777" w:rsidR="00F07B8D" w:rsidRPr="00973FFF" w:rsidRDefault="00F07B8D" w:rsidP="00F07B8D">
      <w:pPr>
        <w:rPr>
          <w:rFonts w:ascii="Arial" w:hAnsi="Arial" w:cs="Arial"/>
        </w:rPr>
      </w:pPr>
    </w:p>
    <w:p w14:paraId="6F406422" w14:textId="77777777" w:rsidR="00F07B8D" w:rsidRPr="00973FFF" w:rsidRDefault="00F07B8D" w:rsidP="00F07B8D">
      <w:pPr>
        <w:spacing w:after="200" w:line="276" w:lineRule="auto"/>
        <w:rPr>
          <w:rFonts w:ascii="Arial" w:hAnsi="Arial" w:cs="Arial"/>
        </w:rPr>
      </w:pPr>
    </w:p>
    <w:p w14:paraId="14FB9323" w14:textId="57FEBBE7" w:rsidR="00FC58B4" w:rsidRPr="00973FFF" w:rsidRDefault="00FC58B4" w:rsidP="00474D92">
      <w:pPr>
        <w:spacing w:after="200" w:line="276" w:lineRule="auto"/>
        <w:rPr>
          <w:rFonts w:ascii="Arial" w:hAnsi="Arial" w:cs="Arial"/>
        </w:rPr>
      </w:pPr>
    </w:p>
    <w:sectPr w:rsidR="00FC58B4" w:rsidRPr="00973FFF" w:rsidSect="00B42C97">
      <w:headerReference w:type="default" r:id="rId7"/>
      <w:footerReference w:type="default" r:id="rId8"/>
      <w:pgSz w:w="12240" w:h="15840"/>
      <w:pgMar w:top="1314" w:right="1440" w:bottom="1440" w:left="1440" w:header="288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AB31" w14:textId="77777777" w:rsidR="0014481B" w:rsidRDefault="0014481B" w:rsidP="00E46AA3">
      <w:r>
        <w:separator/>
      </w:r>
    </w:p>
  </w:endnote>
  <w:endnote w:type="continuationSeparator" w:id="0">
    <w:p w14:paraId="71849F9C" w14:textId="77777777" w:rsidR="0014481B" w:rsidRDefault="0014481B" w:rsidP="00E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394F" w14:textId="0A95FF6A" w:rsidR="002950DD" w:rsidRDefault="002950D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743696" wp14:editId="4BDAD98C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218000" cy="10025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 Lifestyles 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000" cy="100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EA64" w14:textId="77777777" w:rsidR="0014481B" w:rsidRDefault="0014481B" w:rsidP="00E46AA3">
      <w:r>
        <w:separator/>
      </w:r>
    </w:p>
  </w:footnote>
  <w:footnote w:type="continuationSeparator" w:id="0">
    <w:p w14:paraId="7B8BF95E" w14:textId="77777777" w:rsidR="0014481B" w:rsidRDefault="0014481B" w:rsidP="00E4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CC7" w14:textId="2748FEEA" w:rsidR="002950DD" w:rsidRDefault="002950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81C9E" wp14:editId="33D3FE89">
          <wp:simplePos x="0" y="0"/>
          <wp:positionH relativeFrom="margin">
            <wp:align>center</wp:align>
          </wp:positionH>
          <wp:positionV relativeFrom="margin">
            <wp:posOffset>-766445</wp:posOffset>
          </wp:positionV>
          <wp:extent cx="6955363" cy="770000"/>
          <wp:effectExtent l="0" t="0" r="0" b="0"/>
          <wp:wrapNone/>
          <wp:docPr id="1" name="Picture 1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Lifestyles Foote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9" b="10603"/>
                  <a:stretch/>
                </pic:blipFill>
                <pic:spPr bwMode="auto">
                  <a:xfrm>
                    <a:off x="0" y="0"/>
                    <a:ext cx="6955363" cy="7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767"/>
    <w:multiLevelType w:val="multilevel"/>
    <w:tmpl w:val="0F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6169"/>
    <w:multiLevelType w:val="hybridMultilevel"/>
    <w:tmpl w:val="986C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352"/>
    <w:multiLevelType w:val="hybridMultilevel"/>
    <w:tmpl w:val="664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B50"/>
    <w:multiLevelType w:val="hybridMultilevel"/>
    <w:tmpl w:val="A36268BC"/>
    <w:lvl w:ilvl="0" w:tplc="1E228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7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1150B"/>
    <w:multiLevelType w:val="hybridMultilevel"/>
    <w:tmpl w:val="8BF0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099F"/>
    <w:multiLevelType w:val="hybridMultilevel"/>
    <w:tmpl w:val="B1B4CDF6"/>
    <w:lvl w:ilvl="0" w:tplc="F5789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0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77B40"/>
    <w:multiLevelType w:val="hybridMultilevel"/>
    <w:tmpl w:val="4E6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9A2"/>
    <w:multiLevelType w:val="hybridMultilevel"/>
    <w:tmpl w:val="8760CE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2C6725"/>
    <w:multiLevelType w:val="hybridMultilevel"/>
    <w:tmpl w:val="6C9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49"/>
    <w:rsid w:val="00000D68"/>
    <w:rsid w:val="0013722C"/>
    <w:rsid w:val="0014481B"/>
    <w:rsid w:val="0021310D"/>
    <w:rsid w:val="00246ABF"/>
    <w:rsid w:val="00247353"/>
    <w:rsid w:val="002903DB"/>
    <w:rsid w:val="002950DD"/>
    <w:rsid w:val="00296672"/>
    <w:rsid w:val="00306396"/>
    <w:rsid w:val="00331590"/>
    <w:rsid w:val="0042025D"/>
    <w:rsid w:val="0042354B"/>
    <w:rsid w:val="00474D92"/>
    <w:rsid w:val="00516320"/>
    <w:rsid w:val="00544D89"/>
    <w:rsid w:val="00552F6C"/>
    <w:rsid w:val="00582222"/>
    <w:rsid w:val="00594970"/>
    <w:rsid w:val="005B6A3D"/>
    <w:rsid w:val="00601227"/>
    <w:rsid w:val="006014DD"/>
    <w:rsid w:val="00635949"/>
    <w:rsid w:val="00651FB9"/>
    <w:rsid w:val="0068636A"/>
    <w:rsid w:val="006B538C"/>
    <w:rsid w:val="006C04DB"/>
    <w:rsid w:val="00733A06"/>
    <w:rsid w:val="008168C5"/>
    <w:rsid w:val="00820CC0"/>
    <w:rsid w:val="00831913"/>
    <w:rsid w:val="00831E06"/>
    <w:rsid w:val="00973FFF"/>
    <w:rsid w:val="009C0085"/>
    <w:rsid w:val="00A429C9"/>
    <w:rsid w:val="00AC4F33"/>
    <w:rsid w:val="00B13382"/>
    <w:rsid w:val="00B42C97"/>
    <w:rsid w:val="00B92001"/>
    <w:rsid w:val="00C62E19"/>
    <w:rsid w:val="00C73150"/>
    <w:rsid w:val="00D12FD1"/>
    <w:rsid w:val="00DA63D4"/>
    <w:rsid w:val="00E021A3"/>
    <w:rsid w:val="00E43974"/>
    <w:rsid w:val="00E46AA3"/>
    <w:rsid w:val="00E934AB"/>
    <w:rsid w:val="00EA4E5F"/>
    <w:rsid w:val="00EC2D5C"/>
    <w:rsid w:val="00EC52CD"/>
    <w:rsid w:val="00EF3129"/>
    <w:rsid w:val="00F07B8D"/>
    <w:rsid w:val="00F12146"/>
    <w:rsid w:val="00F23DA2"/>
    <w:rsid w:val="00F64B70"/>
    <w:rsid w:val="00FA1ABC"/>
    <w:rsid w:val="00FA21EC"/>
    <w:rsid w:val="00FC4BC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CB22"/>
  <w15:chartTrackingRefBased/>
  <w15:docId w15:val="{9EDF27F9-6454-4BD3-A6B5-88939AC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4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9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8B4"/>
    <w:rPr>
      <w:b/>
      <w:bCs/>
    </w:rPr>
  </w:style>
  <w:style w:type="table" w:styleId="TableGrid">
    <w:name w:val="Table Grid"/>
    <w:basedOn w:val="TableNormal"/>
    <w:uiPriority w:val="39"/>
    <w:rsid w:val="009C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4">
    <w:name w:val="List Table 2 Accent 4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6">
    <w:name w:val="List Table 2 Accent 6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423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2001"/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F2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DA2"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3063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9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6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D92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474D92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DefaultParagraphFont"/>
    <w:link w:val="BoldText"/>
    <w:rsid w:val="00474D92"/>
    <w:rPr>
      <w:rFonts w:ascii="Calibri" w:eastAsia="Calibri" w:hAnsi="Calibri" w:cs="Times New Roman"/>
      <w:b/>
      <w:color w:val="DE3520"/>
    </w:rPr>
  </w:style>
  <w:style w:type="character" w:customStyle="1" w:styleId="FooterChar">
    <w:name w:val="Footer Char"/>
    <w:basedOn w:val="DefaultParagraphFont"/>
    <w:link w:val="Footer"/>
    <w:uiPriority w:val="99"/>
    <w:rsid w:val="00F23DA2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7B8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Thwaites</dc:creator>
  <cp:keywords/>
  <dc:description/>
  <cp:lastModifiedBy>Zoena  Howland</cp:lastModifiedBy>
  <cp:revision>5</cp:revision>
  <cp:lastPrinted>2018-09-21T13:59:00Z</cp:lastPrinted>
  <dcterms:created xsi:type="dcterms:W3CDTF">2019-08-15T14:03:00Z</dcterms:created>
  <dcterms:modified xsi:type="dcterms:W3CDTF">2021-08-06T14:26:00Z</dcterms:modified>
</cp:coreProperties>
</file>